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i/>
          <w:szCs w:val="24"/>
          <w:bdr w:val="none" w:sz="0" w:space="0" w:color="auto" w:frame="1"/>
        </w:rPr>
      </w:pPr>
      <w:r w:rsidRPr="005F4E85">
        <w:rPr>
          <w:rFonts w:cs="Times New Roman"/>
          <w:bCs/>
          <w:i/>
          <w:szCs w:val="24"/>
          <w:bdr w:val="none" w:sz="0" w:space="0" w:color="auto" w:frame="1"/>
        </w:rPr>
        <w:t>(V Z O R    O D V O L A N I A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i/>
          <w:szCs w:val="24"/>
          <w:bdr w:val="none" w:sz="0" w:space="0" w:color="auto" w:frame="1"/>
        </w:rPr>
      </w:pPr>
      <w:r w:rsidRPr="005F4E85">
        <w:rPr>
          <w:rFonts w:cs="Times New Roman"/>
          <w:bCs/>
          <w:i/>
          <w:szCs w:val="24"/>
          <w:bdr w:val="none" w:sz="0" w:space="0" w:color="auto" w:frame="1"/>
        </w:rPr>
        <w:t>proti rozhodnutiu o neprijatí žiaka na strednú školu)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/>
          <w:bCs/>
          <w:szCs w:val="24"/>
          <w:bdr w:val="none" w:sz="0" w:space="0" w:color="auto" w:frame="1"/>
        </w:rPr>
      </w:pPr>
      <w:r w:rsidRPr="005F4E85">
        <w:rPr>
          <w:rFonts w:cs="Times New Roman"/>
          <w:b/>
          <w:bCs/>
          <w:szCs w:val="24"/>
          <w:bdr w:val="none" w:sz="0" w:space="0" w:color="auto" w:frame="1"/>
        </w:rPr>
        <w:t> 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 xml:space="preserve">Meno a priezvisko, adresa bydliska s PSČ  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(zákonného zástupcu žiak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a</w:t>
      </w:r>
      <w:r w:rsidRPr="005F4E85">
        <w:rPr>
          <w:rFonts w:cs="Times New Roman"/>
          <w:bCs/>
          <w:szCs w:val="24"/>
          <w:bdr w:val="none" w:sz="0" w:space="0" w:color="auto" w:frame="1"/>
        </w:rPr>
        <w:t>)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> </w:t>
      </w:r>
    </w:p>
    <w:p w:rsidR="00B36669" w:rsidRPr="005F4E85" w:rsidRDefault="00B36669" w:rsidP="00B36669">
      <w:pPr>
        <w:spacing w:line="360" w:lineRule="auto"/>
        <w:jc w:val="right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>Názov a adresa školy</w:t>
      </w:r>
    </w:p>
    <w:p w:rsidR="00B36669" w:rsidRPr="005F4E85" w:rsidRDefault="00B36669" w:rsidP="00B36669">
      <w:pPr>
        <w:spacing w:line="360" w:lineRule="auto"/>
        <w:jc w:val="right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(strednej školy, špeciálnej strednej školy, odborného učilišťa alebo</w:t>
      </w:r>
    </w:p>
    <w:p w:rsidR="00B36669" w:rsidRPr="005F4E85" w:rsidRDefault="00B36669" w:rsidP="00B36669">
      <w:pPr>
        <w:spacing w:line="360" w:lineRule="auto"/>
        <w:jc w:val="right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praktickej školy, ktorá rozhodnutie vydal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a</w:t>
      </w:r>
      <w:r w:rsidRPr="005F4E85">
        <w:rPr>
          <w:rFonts w:cs="Times New Roman"/>
          <w:bCs/>
          <w:szCs w:val="24"/>
          <w:bdr w:val="none" w:sz="0" w:space="0" w:color="auto" w:frame="1"/>
        </w:rPr>
        <w:t>)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>  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>VEC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>Odvolanie proti rozhodnutiu o neprijatí žiaka na strednú školu, špeciálnu strednú školu, odborné učilište alebo praktickú školu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 xml:space="preserve">Podľa § 53 a </w:t>
      </w:r>
      <w:proofErr w:type="spellStart"/>
      <w:r w:rsidRPr="005F4E85">
        <w:rPr>
          <w:rFonts w:cs="Times New Roman"/>
          <w:bCs/>
          <w:szCs w:val="24"/>
          <w:bdr w:val="none" w:sz="0" w:space="0" w:color="auto" w:frame="1"/>
        </w:rPr>
        <w:t>násl</w:t>
      </w:r>
      <w:proofErr w:type="spellEnd"/>
      <w:r w:rsidRPr="005F4E85">
        <w:rPr>
          <w:rFonts w:cs="Times New Roman"/>
          <w:bCs/>
          <w:szCs w:val="24"/>
          <w:bdr w:val="none" w:sz="0" w:space="0" w:color="auto" w:frame="1"/>
        </w:rPr>
        <w:t>. zákona č. 71/1967 Zb. o správnom konaní v znení neskorších predpisov podávam odvolanie proti rozhodnutiu (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číslo rozhodnuti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a</w:t>
      </w:r>
      <w:r w:rsidRPr="005F4E85">
        <w:rPr>
          <w:rFonts w:cs="Times New Roman"/>
          <w:bCs/>
          <w:szCs w:val="24"/>
          <w:bdr w:val="none" w:sz="0" w:space="0" w:color="auto" w:frame="1"/>
        </w:rPr>
        <w:t>) zo dňa (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dátum vydania rozhodnuti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a</w:t>
      </w:r>
      <w:r w:rsidRPr="005F4E85">
        <w:rPr>
          <w:rFonts w:cs="Times New Roman"/>
          <w:bCs/>
          <w:szCs w:val="24"/>
          <w:bdr w:val="none" w:sz="0" w:space="0" w:color="auto" w:frame="1"/>
        </w:rPr>
        <w:t>) riaditeľa školy (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presný názov škol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y</w:t>
      </w:r>
      <w:r w:rsidRPr="005F4E85">
        <w:rPr>
          <w:rFonts w:cs="Times New Roman"/>
          <w:bCs/>
          <w:szCs w:val="24"/>
          <w:bdr w:val="none" w:sz="0" w:space="0" w:color="auto" w:frame="1"/>
        </w:rPr>
        <w:t>) o neprijatí na štúdium do 1. ročníka v školskom roku (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príslušný školský rok).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>Môj syn (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dcéra</w:t>
      </w:r>
      <w:r w:rsidRPr="005F4E85">
        <w:rPr>
          <w:rFonts w:cs="Times New Roman"/>
          <w:bCs/>
          <w:szCs w:val="24"/>
          <w:bdr w:val="none" w:sz="0" w:space="0" w:color="auto" w:frame="1"/>
        </w:rPr>
        <w:t>) (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meno a priezvisk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o</w:t>
      </w:r>
      <w:r w:rsidRPr="005F4E85">
        <w:rPr>
          <w:rFonts w:cs="Times New Roman"/>
          <w:bCs/>
          <w:szCs w:val="24"/>
          <w:bdr w:val="none" w:sz="0" w:space="0" w:color="auto" w:frame="1"/>
        </w:rPr>
        <w:t>), narodený (á) (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dátum narodenia alebo rodné čísl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o</w:t>
      </w:r>
      <w:r w:rsidRPr="005F4E85">
        <w:rPr>
          <w:rFonts w:cs="Times New Roman"/>
          <w:bCs/>
          <w:szCs w:val="24"/>
          <w:bdr w:val="none" w:sz="0" w:space="0" w:color="auto" w:frame="1"/>
        </w:rPr>
        <w:t>) nebol(a) prijatý(á) do študijného/učebného odboru (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kódové číslo a názov odbor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u</w:t>
      </w:r>
      <w:r w:rsidRPr="005F4E85">
        <w:rPr>
          <w:rFonts w:cs="Times New Roman"/>
          <w:bCs/>
          <w:szCs w:val="24"/>
          <w:bdr w:val="none" w:sz="0" w:space="0" w:color="auto" w:frame="1"/>
        </w:rPr>
        <w:t xml:space="preserve">) z dôvodu 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(uviesť dôvod neprijatia uvedený v rozhodnutí o neprijatí na štúdiu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m</w:t>
      </w:r>
      <w:r w:rsidRPr="005F4E85">
        <w:rPr>
          <w:rFonts w:cs="Times New Roman"/>
          <w:bCs/>
          <w:szCs w:val="24"/>
          <w:bdr w:val="none" w:sz="0" w:space="0" w:color="auto" w:frame="1"/>
        </w:rPr>
        <w:t>).</w:t>
      </w: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>Odvolanie podávam z dôvodu (</w:t>
      </w:r>
      <w:r w:rsidRPr="005F4E85">
        <w:rPr>
          <w:rFonts w:cs="Times New Roman"/>
          <w:bCs/>
          <w:i/>
          <w:szCs w:val="24"/>
          <w:bdr w:val="none" w:sz="0" w:space="0" w:color="auto" w:frame="1"/>
        </w:rPr>
        <w:t>uviesť 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dôvod alebo dôvody podania odvolania proti neprijatiu žiaka/žiačky na štúdium na strednej škole, špeciálnej strednej škole, odborom učilišti alebo praktickej škole).</w:t>
      </w:r>
    </w:p>
    <w:p w:rsidR="00B36669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</w:p>
    <w:p w:rsidR="00B36669" w:rsidRPr="005F4E85" w:rsidRDefault="00B36669" w:rsidP="00B36669">
      <w:pPr>
        <w:spacing w:line="360" w:lineRule="auto"/>
        <w:jc w:val="both"/>
        <w:rPr>
          <w:rFonts w:cs="Times New Roman"/>
          <w:bCs/>
          <w:szCs w:val="24"/>
          <w:bdr w:val="none" w:sz="0" w:space="0" w:color="auto" w:frame="1"/>
        </w:rPr>
      </w:pPr>
      <w:r w:rsidRPr="005F4E85">
        <w:rPr>
          <w:rFonts w:cs="Times New Roman"/>
          <w:bCs/>
          <w:szCs w:val="24"/>
          <w:bdr w:val="none" w:sz="0" w:space="0" w:color="auto" w:frame="1"/>
        </w:rPr>
        <w:t xml:space="preserve">Vlastnoručný podpis </w:t>
      </w:r>
      <w:r w:rsidRPr="005F4E85">
        <w:rPr>
          <w:rFonts w:cs="Times New Roman"/>
          <w:bCs/>
          <w:i/>
          <w:iCs/>
          <w:szCs w:val="24"/>
          <w:bdr w:val="none" w:sz="0" w:space="0" w:color="auto" w:frame="1"/>
        </w:rPr>
        <w:t>(zákonného zástupcu žiaka)</w:t>
      </w:r>
      <w:bookmarkStart w:id="0" w:name="_GoBack"/>
      <w:bookmarkEnd w:id="0"/>
    </w:p>
    <w:p w:rsidR="00681E1F" w:rsidRDefault="00681E1F"/>
    <w:sectPr w:rsidR="0068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69"/>
    <w:rsid w:val="00681E1F"/>
    <w:rsid w:val="00B3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C8EA"/>
  <w15:chartTrackingRefBased/>
  <w15:docId w15:val="{F711AC36-9E63-4979-94F2-85A153C3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66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Herudová</dc:creator>
  <cp:keywords/>
  <dc:description/>
  <cp:lastModifiedBy>Ľudmila Herudová</cp:lastModifiedBy>
  <cp:revision>1</cp:revision>
  <dcterms:created xsi:type="dcterms:W3CDTF">2021-02-24T12:25:00Z</dcterms:created>
  <dcterms:modified xsi:type="dcterms:W3CDTF">2021-02-24T12:25:00Z</dcterms:modified>
</cp:coreProperties>
</file>